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365"/>
        <w:gridCol w:w="4989"/>
      </w:tblGrid>
      <w:tr>
        <w:tc>
          <w:tcPr>
            <w:tcW w:type="dxa" w:w="4365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ind w:firstLine="0"/>
            </w:pPr>
          </w:p>
        </w:tc>
        <w:tc>
          <w:tcPr>
            <w:tcW w:type="dxa" w:w="4989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after="40" w:line="240" w:lineRule="auto"/>
              <w:ind w:firstLine="0"/>
            </w:pPr>
            <w:r>
              <w:rPr>
                <w:sz w:val="24"/>
              </w:rPr>
              <w:t xml:space="preserve">В </w:t>
            </w:r>
            <w:r>
              <w:rPr>
                <w:i/>
                <w:color w:val="854D0E"/>
                <w:sz w:val="24"/>
              </w:rPr>
              <w:t>Нагатинский районный суд города Москвы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Адрес суда: </w:t>
            </w:r>
            <w:r>
              <w:rPr>
                <w:i/>
                <w:color w:val="854D0E"/>
                <w:sz w:val="24"/>
              </w:rPr>
              <w:t>115201, г. Москва, Каширский проезд, д. 3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b/>
                <w:i w:val="0"/>
                <w:color w:val="000000"/>
                <w:sz w:val="24"/>
              </w:rPr>
              <w:t>Истец:</w:t>
            </w:r>
            <w:r>
              <w:rPr>
                <w:sz w:val="24"/>
              </w:rPr>
              <w:t xml:space="preserve"> </w:t>
            </w:r>
            <w:r>
              <w:rPr>
                <w:i/>
                <w:color w:val="854D0E"/>
                <w:sz w:val="24"/>
              </w:rPr>
              <w:t>Соколова Анна Викторовна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Дата и место рождения: </w:t>
            </w:r>
            <w:r>
              <w:rPr>
                <w:i/>
                <w:color w:val="854D0E"/>
                <w:sz w:val="24"/>
              </w:rPr>
              <w:t>12 мая 1991 года</w:t>
            </w:r>
            <w:r>
              <w:rPr>
                <w:sz w:val="24"/>
              </w:rPr>
              <w:t xml:space="preserve">, </w:t>
            </w:r>
            <w:r>
              <w:rPr>
                <w:i/>
                <w:color w:val="854D0E"/>
                <w:sz w:val="24"/>
              </w:rPr>
              <w:t>г. Москва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Адрес: </w:t>
            </w:r>
            <w:r>
              <w:rPr>
                <w:i/>
                <w:color w:val="854D0E"/>
                <w:sz w:val="24"/>
              </w:rPr>
              <w:t>г. Москва, Ореховый бульвар, д. 10, корп. 1, кв. 37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Идентификатор: паспорт </w:t>
            </w:r>
            <w:r>
              <w:rPr>
                <w:i/>
                <w:color w:val="854D0E"/>
                <w:sz w:val="24"/>
              </w:rPr>
              <w:t>45 12 № 654321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Телефон: </w:t>
            </w:r>
            <w:r>
              <w:rPr>
                <w:i/>
                <w:color w:val="854D0E"/>
                <w:sz w:val="24"/>
              </w:rPr>
              <w:t>+7 900 000-41-27</w:t>
            </w:r>
            <w:r>
              <w:rPr>
                <w:sz w:val="24"/>
              </w:rPr>
              <w:t xml:space="preserve">; электронная почта: </w:t>
            </w:r>
            <w:r>
              <w:rPr>
                <w:i/>
                <w:color w:val="854D0E"/>
                <w:sz w:val="24"/>
              </w:rPr>
              <w:t>a.sokolova@example.test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b/>
                <w:i w:val="0"/>
                <w:color w:val="000000"/>
                <w:sz w:val="24"/>
              </w:rPr>
              <w:t>Ответчик:</w:t>
            </w:r>
            <w:r>
              <w:rPr>
                <w:sz w:val="24"/>
              </w:rPr>
              <w:t xml:space="preserve"> </w:t>
            </w:r>
            <w:r>
              <w:rPr>
                <w:i/>
                <w:color w:val="854D0E"/>
                <w:sz w:val="24"/>
              </w:rPr>
              <w:t>Соколов Павел Андреевич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Дата и место рождения: </w:t>
            </w:r>
            <w:r>
              <w:rPr>
                <w:i/>
                <w:color w:val="854D0E"/>
                <w:sz w:val="24"/>
              </w:rPr>
              <w:t>18 апреля 1988 года</w:t>
            </w:r>
            <w:r>
              <w:rPr>
                <w:sz w:val="24"/>
              </w:rPr>
              <w:t xml:space="preserve">, </w:t>
            </w:r>
            <w:r>
              <w:rPr>
                <w:i/>
                <w:color w:val="854D0E"/>
                <w:sz w:val="24"/>
              </w:rPr>
              <w:t>г. Москва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Адрес: </w:t>
            </w:r>
            <w:r>
              <w:rPr>
                <w:i/>
                <w:color w:val="854D0E"/>
                <w:sz w:val="24"/>
              </w:rPr>
              <w:t>г. Москва, ул. Шипиловская, д. 25, корп. 1, кв. 42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Место работы: </w:t>
            </w:r>
            <w:r>
              <w:rPr>
                <w:i/>
                <w:color w:val="854D0E"/>
                <w:sz w:val="24"/>
              </w:rPr>
              <w:t>ООО «Учебный проект»</w:t>
            </w:r>
            <w:r>
              <w:rPr>
                <w:sz w:val="24"/>
              </w:rPr>
              <w:t xml:space="preserve"> (условная организация)</w:t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>Идентификатор ответчика истице неизвестен; прошу суд запросить предусмотренные законом сведения.</w:t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Цена иска: </w:t>
            </w:r>
            <w:r>
              <w:rPr>
                <w:i/>
                <w:color w:val="854D0E"/>
                <w:sz w:val="24"/>
              </w:rPr>
              <w:t>173 640</w:t>
            </w:r>
            <w:r>
              <w:rPr>
                <w:sz w:val="24"/>
              </w:rPr>
              <w:t xml:space="preserve"> рублей</w:t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>Госпошлина: истица ссылается на освобождение по подп. 2 п. 1 ст. 333.36 НК РФ.</w:t>
            </w:r>
          </w:p>
        </w:tc>
      </w:tr>
    </w:tbl>
    <w:p>
      <w:pPr>
        <w:pStyle w:val="Title"/>
        <w:keepNext/>
        <w:spacing w:before="280" w:after="140"/>
        <w:jc w:val="center"/>
      </w:pPr>
      <w:r>
        <w:rPr>
          <w:b/>
          <w:sz w:val="30"/>
        </w:rPr>
        <w:t>ИСКОВОЕ ЗАЯВЛЕНИЕ О ВЗЫСКАНИИ АЛИМЕНТОВ НА СОДЕРЖАНИЕ ЖЕНЫ В ПЕРИОД БЕРЕМЕННОСТИ</w:t>
      </w:r>
    </w:p>
    <w:p>
      <w:pPr>
        <w:ind w:firstLine="283"/>
      </w:pPr>
      <w:r>
        <w:t xml:space="preserve">Я, </w:t>
      </w:r>
      <w:r>
        <w:rPr>
          <w:i/>
          <w:color w:val="854D0E"/>
        </w:rPr>
        <w:t>Соколова Анна Викторовна</w:t>
      </w:r>
      <w:r>
        <w:t xml:space="preserve">, состою в зарегистрированном браке с ответчиком </w:t>
      </w:r>
      <w:r>
        <w:rPr>
          <w:i/>
          <w:color w:val="854D0E"/>
        </w:rPr>
        <w:t>Соколовым Павлом Андреевичем</w:t>
      </w:r>
      <w:r>
        <w:t xml:space="preserve">. Брак зарегистрирован </w:t>
      </w:r>
      <w:r>
        <w:rPr>
          <w:i/>
          <w:color w:val="854D0E"/>
        </w:rPr>
        <w:t>15 июня 2021 года</w:t>
      </w:r>
      <w:r>
        <w:t xml:space="preserve">, запись акта № </w:t>
      </w:r>
      <w:r>
        <w:rPr>
          <w:i/>
          <w:color w:val="854D0E"/>
        </w:rPr>
        <w:t>2147</w:t>
      </w:r>
      <w:r>
        <w:t>. Брак не расторгнут.</w:t>
      </w:r>
    </w:p>
    <w:p>
      <w:pPr>
        <w:ind w:firstLine="283"/>
      </w:pPr>
      <w:r>
        <w:t xml:space="preserve">Я беременна. Медицинский документ от </w:t>
      </w:r>
      <w:r>
        <w:rPr>
          <w:i/>
          <w:color w:val="854D0E"/>
        </w:rPr>
        <w:t>25 сентября 2026 года</w:t>
      </w:r>
      <w:r>
        <w:t xml:space="preserve"> № </w:t>
      </w:r>
      <w:r>
        <w:rPr>
          <w:i/>
          <w:color w:val="854D0E"/>
        </w:rPr>
        <w:t>47/26</w:t>
      </w:r>
      <w:r>
        <w:t xml:space="preserve"> подтверждает беременность сроком </w:t>
      </w:r>
      <w:r>
        <w:rPr>
          <w:i/>
          <w:color w:val="854D0E"/>
        </w:rPr>
        <w:t>24 недели</w:t>
      </w:r>
      <w:r>
        <w:t>. Настоящий иск касается только моего содержания в период беременности; алименты на ребёнка и содержание после его рождения не заявляю.</w:t>
      </w:r>
    </w:p>
    <w:p>
      <w:pPr>
        <w:ind w:firstLine="283"/>
      </w:pPr>
      <w:r>
        <w:t xml:space="preserve">С </w:t>
      </w:r>
      <w:r>
        <w:rPr>
          <w:i/>
          <w:color w:val="854D0E"/>
        </w:rPr>
        <w:t>1 сентября 2026 года</w:t>
      </w:r>
      <w:r>
        <w:t xml:space="preserve"> ответчик денежных средств на моё содержание не предоставляет. В переписке от </w:t>
      </w:r>
      <w:r>
        <w:rPr>
          <w:i/>
          <w:color w:val="854D0E"/>
        </w:rPr>
        <w:t>20 сентября 2026 года</w:t>
      </w:r>
      <w:r>
        <w:t xml:space="preserve"> я просила предоставлять содержание, однако согласовать выплаты не удалось. Прилагаю переписку и выписку по моему счёту за период </w:t>
      </w:r>
      <w:r>
        <w:rPr>
          <w:i/>
          <w:color w:val="854D0E"/>
        </w:rPr>
        <w:t>с 1 сентября по 9 октября 2026 года</w:t>
      </w:r>
      <w:r>
        <w:t>. Нотариальное соглашение об уплате алиментов на моё содержание не заключалось. За период до обращения в суд алименты настоящим иском не прошу.</w:t>
      </w:r>
    </w:p>
    <w:p>
      <w:pPr>
        <w:keepNext/>
        <w:spacing w:before="140"/>
      </w:pPr>
      <w:r>
        <w:rPr>
          <w:b/>
        </w:rPr>
        <w:t>Расчёт запрашиваемой суммы и цены иска</w:t>
      </w:r>
    </w:p>
    <w:p>
      <w:pPr>
        <w:ind w:firstLine="283"/>
      </w:pPr>
      <w:r>
        <w:t xml:space="preserve">Мои необходимые личные расходы за </w:t>
      </w:r>
      <w:r>
        <w:rPr>
          <w:i/>
          <w:color w:val="854D0E"/>
        </w:rPr>
        <w:t>сентябрь 2026 года</w:t>
      </w:r>
      <w:r>
        <w:t xml:space="preserve">: жильё и моя часть коммунальных платежей — </w:t>
      </w:r>
      <w:r>
        <w:rPr>
          <w:i/>
          <w:color w:val="854D0E"/>
        </w:rPr>
        <w:t>18 000</w:t>
      </w:r>
      <w:r>
        <w:t xml:space="preserve"> рублей; питание — </w:t>
      </w:r>
      <w:r>
        <w:rPr>
          <w:i/>
          <w:color w:val="854D0E"/>
        </w:rPr>
        <w:t>18 000</w:t>
      </w:r>
      <w:r>
        <w:t xml:space="preserve"> рублей; назначенные лекарства и необходимые обследования — </w:t>
      </w:r>
      <w:r>
        <w:rPr>
          <w:i/>
          <w:color w:val="854D0E"/>
        </w:rPr>
        <w:t>10 000</w:t>
      </w:r>
      <w:r>
        <w:t xml:space="preserve"> рублей; необходимый транспорт — </w:t>
      </w:r>
      <w:r>
        <w:rPr>
          <w:i/>
          <w:color w:val="854D0E"/>
        </w:rPr>
        <w:t>3 470</w:t>
      </w:r>
      <w:r>
        <w:t xml:space="preserve"> рублей. Всего — </w:t>
      </w:r>
      <w:r>
        <w:rPr>
          <w:i/>
          <w:color w:val="854D0E"/>
        </w:rPr>
        <w:t>49 470</w:t>
      </w:r>
      <w:r>
        <w:t xml:space="preserve"> рублей. Расходы подтверждаются приложенными квитанциями, чеками, банковской выпиской и медицинскими назначениями. Расходы будущего ребёнка в расчёт не включены.</w:t>
      </w:r>
    </w:p>
    <w:p>
      <w:pPr>
        <w:ind w:firstLine="283"/>
      </w:pPr>
      <w:r>
        <w:t xml:space="preserve">Мой регулярный доход за тот же месяц составил </w:t>
      </w:r>
      <w:r>
        <w:rPr>
          <w:i/>
          <w:color w:val="854D0E"/>
        </w:rPr>
        <w:t>35 000</w:t>
      </w:r>
      <w:r>
        <w:t xml:space="preserve"> рублей. Непокрытая часть личных расходов: </w:t>
      </w:r>
      <w:r>
        <w:rPr>
          <w:i/>
          <w:color w:val="854D0E"/>
        </w:rPr>
        <w:t>49 470</w:t>
      </w:r>
      <w:r>
        <w:t xml:space="preserve"> − </w:t>
      </w:r>
      <w:r>
        <w:rPr>
          <w:i/>
          <w:color w:val="854D0E"/>
        </w:rPr>
        <w:t>35 000</w:t>
      </w:r>
      <w:r>
        <w:t xml:space="preserve"> = </w:t>
      </w:r>
      <w:r>
        <w:rPr>
          <w:i/>
          <w:color w:val="854D0E"/>
        </w:rPr>
        <w:t>14 470</w:t>
      </w:r>
      <w:r>
        <w:t xml:space="preserve"> рублей. Прошу эту сумму ежемесячно. Расчёт объясняет моё требование, но не определяет заранее сумму, которую присудит суд.</w:t>
      </w:r>
    </w:p>
    <w:p>
      <w:pPr>
        <w:ind w:firstLine="283"/>
      </w:pPr>
      <w:r>
        <w:t xml:space="preserve">Я совершеннолетняя, трудоспособного возраста, работаю и не являюсь неработающим инвалидом. Для получателя по моему месту жительства выбран прожиточный минимум трудоспособного населения города Москвы: </w:t>
      </w:r>
      <w:r>
        <w:rPr>
          <w:i/>
          <w:color w:val="854D0E"/>
        </w:rPr>
        <w:t>28 940</w:t>
      </w:r>
      <w:r>
        <w:t xml:space="preserve"> рублей. Запрашиваемая сумма </w:t>
      </w:r>
      <w:r>
        <w:rPr>
          <w:i/>
          <w:color w:val="854D0E"/>
        </w:rPr>
        <w:t>14 470</w:t>
      </w:r>
      <w:r>
        <w:t xml:space="preserve"> рублей соответствует </w:t>
      </w:r>
      <w:r>
        <w:rPr>
          <w:i/>
          <w:color w:val="854D0E"/>
        </w:rPr>
        <w:t>0,5</w:t>
      </w:r>
      <w:r>
        <w:t xml:space="preserve"> этой величины. Прожиточный минимум не является гарантированным размером алиментов.</w:t>
      </w:r>
    </w:p>
    <w:p>
      <w:pPr>
        <w:ind w:firstLine="283"/>
      </w:pPr>
      <w:r>
        <w:t xml:space="preserve">По переданной мне ответчиком справке от </w:t>
      </w:r>
      <w:r>
        <w:rPr>
          <w:i/>
          <w:color w:val="854D0E"/>
        </w:rPr>
        <w:t>5 октября 2026 года</w:t>
      </w:r>
      <w:r>
        <w:t xml:space="preserve"> № </w:t>
      </w:r>
      <w:r>
        <w:rPr>
          <w:i/>
          <w:color w:val="854D0E"/>
        </w:rPr>
        <w:t>18/26</w:t>
      </w:r>
      <w:r>
        <w:t xml:space="preserve"> его средний ежемесячный доход за </w:t>
      </w:r>
      <w:r>
        <w:rPr>
          <w:i/>
          <w:color w:val="854D0E"/>
        </w:rPr>
        <w:t>июль–сентябрь 2026 года</w:t>
      </w:r>
      <w:r>
        <w:t xml:space="preserve"> составляет </w:t>
      </w:r>
      <w:r>
        <w:rPr>
          <w:i/>
          <w:color w:val="854D0E"/>
        </w:rPr>
        <w:t>105 000</w:t>
      </w:r>
      <w:r>
        <w:t xml:space="preserve"> рублей. Копию справки прилагаю. О других доходах и семейных обязанностях ответчика достоверных сведений у меня нет. Полагаю, что известные сведения позволяют поставить вопрос о наличии у него необходимых средств; прошу оценить его материальное и семейное положение при рассмотрении дела.</w:t>
      </w:r>
    </w:p>
    <w:p>
      <w:pPr>
        <w:ind w:firstLine="283"/>
      </w:pPr>
      <w:r>
        <w:t xml:space="preserve">Цена иска по совокупности платежей за один год: </w:t>
      </w:r>
      <w:r>
        <w:rPr>
          <w:i/>
          <w:color w:val="854D0E"/>
        </w:rPr>
        <w:t>14 470</w:t>
      </w:r>
      <w:r>
        <w:t xml:space="preserve"> рублей × 12 = </w:t>
      </w:r>
      <w:r>
        <w:rPr>
          <w:i/>
          <w:color w:val="854D0E"/>
        </w:rPr>
        <w:t>173 640</w:t>
      </w:r>
      <w:r>
        <w:t xml:space="preserve"> рублей. Это процессуальная цена требования; единовременную выплату годовой суммы я не заявляю. Право и период требования ограничены беременностью.</w:t>
      </w:r>
    </w:p>
    <w:p>
      <w:pPr>
        <w:ind w:firstLine="283"/>
      </w:pPr>
      <w:r>
        <w:t>Требование основано на статьях 89 и 91 СК РФ; индексация твёрдой суммы — на статье 117 СК РФ, начало взыскания — на статье 107 СК РФ. Иск подаю в районный суд по месту жительства ответчика. Руководствуясь также статьями 28, 91, 131 и 132 ГПК РФ, прошу суд:</w:t>
      </w:r>
    </w:p>
    <w:p>
      <w:pPr>
        <w:keepLines/>
        <w:tabs>
          <w:tab w:pos="709" w:val="left"/>
        </w:tabs>
        <w:ind w:left="709" w:hanging="425"/>
      </w:pPr>
      <w:r>
        <w:t>1.</w:t>
        <w:tab/>
      </w:r>
      <w:r>
        <w:t xml:space="preserve">Взыскать с ответчика </w:t>
      </w:r>
      <w:r>
        <w:rPr>
          <w:i/>
          <w:color w:val="854D0E"/>
        </w:rPr>
        <w:t>Соколова Павла Андреевича</w:t>
      </w:r>
      <w:r>
        <w:t xml:space="preserve"> в мою пользу алименты на моё содержание в период беременности в твёрдой денежной сумме </w:t>
      </w:r>
      <w:r>
        <w:rPr>
          <w:i/>
          <w:color w:val="854D0E"/>
        </w:rPr>
        <w:t>14 470</w:t>
      </w:r>
      <w:r>
        <w:t xml:space="preserve"> рублей ежемесячно, что соответствует </w:t>
      </w:r>
      <w:r>
        <w:rPr>
          <w:i/>
          <w:color w:val="854D0E"/>
        </w:rPr>
        <w:t>0,5</w:t>
      </w:r>
      <w:r>
        <w:t xml:space="preserve"> величины прожиточного минимума для трудоспособного населения города Москвы, с последующей индексацией в установленном статьёй 117 СК РФ порядке, начиная со дня обращения в суд и до прекращения беременности.</w:t>
      </w:r>
    </w:p>
    <w:p>
      <w:pPr>
        <w:keepNext/>
        <w:spacing w:before="140"/>
      </w:pPr>
      <w:r>
        <w:rPr>
          <w:b/>
        </w:rPr>
        <w:t>Приложения</w:t>
      </w:r>
    </w:p>
    <w:p>
      <w:pPr>
        <w:keepLines/>
        <w:tabs>
          <w:tab w:pos="709" w:val="left"/>
        </w:tabs>
        <w:ind w:left="709" w:hanging="425"/>
      </w:pPr>
      <w:r>
        <w:t>1.</w:t>
        <w:tab/>
      </w:r>
      <w:r>
        <w:t xml:space="preserve">Копия свидетельства о заключении брака, запись акта № </w:t>
      </w:r>
      <w:r>
        <w:rPr>
          <w:i/>
          <w:color w:val="854D0E"/>
        </w:rPr>
        <w:t>2147</w:t>
      </w:r>
      <w:r>
        <w:t xml:space="preserve"> от </w:t>
      </w:r>
      <w:r>
        <w:rPr>
          <w:i/>
          <w:color w:val="854D0E"/>
        </w:rPr>
        <w:t>15 июня 2021 года</w:t>
      </w:r>
      <w:r>
        <w:t>.</w:t>
      </w:r>
    </w:p>
    <w:p>
      <w:pPr>
        <w:keepLines/>
        <w:tabs>
          <w:tab w:pos="709" w:val="left"/>
        </w:tabs>
        <w:ind w:left="709" w:hanging="425"/>
      </w:pPr>
      <w:r>
        <w:t>2.</w:t>
        <w:tab/>
      </w:r>
      <w:r>
        <w:t xml:space="preserve">Медицинский документ от </w:t>
      </w:r>
      <w:r>
        <w:rPr>
          <w:i/>
          <w:color w:val="854D0E"/>
        </w:rPr>
        <w:t>25 сентября 2026 года</w:t>
      </w:r>
      <w:r>
        <w:t xml:space="preserve"> № </w:t>
      </w:r>
      <w:r>
        <w:rPr>
          <w:i/>
          <w:color w:val="854D0E"/>
        </w:rPr>
        <w:t>47/26</w:t>
      </w:r>
      <w:r>
        <w:t>, подтверждающий беременность.</w:t>
      </w:r>
    </w:p>
    <w:p>
      <w:pPr>
        <w:keepLines/>
        <w:tabs>
          <w:tab w:pos="709" w:val="left"/>
        </w:tabs>
        <w:ind w:left="709" w:hanging="425"/>
      </w:pPr>
      <w:r>
        <w:t>3.</w:t>
        <w:tab/>
      </w:r>
      <w:r>
        <w:t xml:space="preserve">Документы о моём доходе за </w:t>
      </w:r>
      <w:r>
        <w:rPr>
          <w:i/>
          <w:color w:val="854D0E"/>
        </w:rPr>
        <w:t>сентябрь 2026 года</w:t>
      </w:r>
      <w:r>
        <w:t>; квитанции, чеки, банковские документы и медицинские назначения по перечисленным в расчёте личным расходам.</w:t>
      </w:r>
    </w:p>
    <w:p>
      <w:pPr>
        <w:keepLines/>
        <w:tabs>
          <w:tab w:pos="709" w:val="left"/>
        </w:tabs>
        <w:ind w:left="709" w:hanging="425"/>
      </w:pPr>
      <w:r>
        <w:t>4.</w:t>
        <w:tab/>
      </w:r>
      <w:r>
        <w:t xml:space="preserve">Копия справки о доходах ответчика от </w:t>
      </w:r>
      <w:r>
        <w:rPr>
          <w:i/>
          <w:color w:val="854D0E"/>
        </w:rPr>
        <w:t>5 октября 2026 года</w:t>
      </w:r>
      <w:r>
        <w:t xml:space="preserve"> № </w:t>
      </w:r>
      <w:r>
        <w:rPr>
          <w:i/>
          <w:color w:val="854D0E"/>
        </w:rPr>
        <w:t>18/26</w:t>
      </w:r>
      <w:r>
        <w:t>.</w:t>
      </w:r>
    </w:p>
    <w:p>
      <w:pPr>
        <w:keepLines/>
        <w:tabs>
          <w:tab w:pos="709" w:val="left"/>
        </w:tabs>
        <w:ind w:left="709" w:hanging="425"/>
      </w:pPr>
      <w:r>
        <w:t>5.</w:t>
        <w:tab/>
      </w:r>
      <w:r>
        <w:t xml:space="preserve">Переписка от </w:t>
      </w:r>
      <w:r>
        <w:rPr>
          <w:i/>
          <w:color w:val="854D0E"/>
        </w:rPr>
        <w:t>20 сентября 2026 года</w:t>
      </w:r>
      <w:r>
        <w:t xml:space="preserve"> и банковская выписка за период </w:t>
      </w:r>
      <w:r>
        <w:rPr>
          <w:i/>
          <w:color w:val="854D0E"/>
        </w:rPr>
        <w:t>с 1 сентября по 9 октября 2026 года</w:t>
      </w:r>
      <w:r>
        <w:t>.</w:t>
      </w:r>
    </w:p>
    <w:p>
      <w:pPr>
        <w:keepNext/>
        <w:keepLines/>
        <w:tabs>
          <w:tab w:pos="709" w:val="left"/>
        </w:tabs>
        <w:ind w:left="709" w:hanging="425"/>
      </w:pPr>
      <w:r>
        <w:t>6.</w:t>
        <w:tab/>
      </w:r>
      <w:r>
        <w:t>Опись вложения и почтовая квитанция, подтверждающие направление ответчику копии иска и перечисленных приложений, которых у него нет.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118"/>
        <w:gridCol w:w="6236"/>
      </w:tblGrid>
      <w:tr>
        <w:tc>
          <w:tcPr>
            <w:tcW w:type="dxa" w:w="3118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20"/>
              <w:ind w:firstLine="0"/>
            </w:pPr>
            <w:r/>
            <w:r>
              <w:rPr>
                <w:i/>
                <w:color w:val="854D0E"/>
              </w:rPr>
              <w:t>12 октября 2026 года</w:t>
            </w:r>
            <w:r/>
          </w:p>
        </w:tc>
        <w:tc>
          <w:tcPr>
            <w:tcW w:type="dxa" w:w="6236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20"/>
              <w:ind w:firstLine="0"/>
              <w:jc w:val="right"/>
            </w:pPr>
            <w:r>
              <w:t xml:space="preserve">________________ / </w:t>
            </w:r>
            <w:r>
              <w:rPr>
                <w:i/>
                <w:color w:val="854D0E"/>
              </w:rPr>
              <w:t>Соколова Анна Викторовна</w:t>
            </w:r>
            <w:r>
              <w:t xml:space="preserve"> /</w:t>
            </w:r>
          </w:p>
        </w:tc>
      </w:tr>
    </w:tbl>
    <w:p>
      <w:pPr>
        <w:keepNext w:val="0"/>
        <w:spacing w:before="240" w:after="0"/>
        <w:ind w:firstLine="0"/>
      </w:pPr>
      <w:r>
        <w:rPr>
          <w:color w:val="D03B5A"/>
          <w:sz w:val="18"/>
        </w:rPr>
        <w:t xml:space="preserve">Подготовлено </w:t>
      </w:r>
      <w:hyperlink r:id="rId10">
        <w:r>
          <w:rPr>
            <w:color w:val="D03B5A"/>
            <w:sz w:val="18"/>
            <w:u w:val="single"/>
          </w:rPr>
          <w:t>Law-Divorce.org</w:t>
        </w:r>
      </w:hyperlink>
      <w:r>
        <w:rPr>
          <w:color w:val="D03B5A"/>
          <w:sz w:val="18"/>
        </w:rPr>
        <w:t xml:space="preserve"> | 8(800)302-85-56 Бесплатная юридическая консультация</w:t>
      </w:r>
    </w:p>
    <w:sectPr w:rsidR="00FC693F" w:rsidRPr="0006063C" w:rsidSect="00034616">
      <w:headerReference w:type="default" r:id="rId9"/>
      <w:pgSz w:w="11906" w:h="16838"/>
      <w:pgMar w:top="1134" w:right="850" w:bottom="1134" w:left="1701" w:header="567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fldSimple w:instr="PAGE">
      <w:r>
        <w:rPr>
          <w:sz w:val="18"/>
        </w:rPr>
        <w:t>2</w:t>
      </w:r>
    </w:fldSimple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69" w:lineRule="auto" w:after="100"/>
    </w:pPr>
    <w:rPr>
      <w:rFonts w:ascii="Times New Roman" w:hAnsi="Times New Roman" w:eastAsia="Times New Roman" w:cs="Times New Roman"/>
      <w:color w:val="000000"/>
      <w:sz w:val="25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yperlink" Target="https://law-divorc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О ВЗЫСКАНИИ АЛИМЕНТОВ НА СОДЕРЖАНИЕ ЖЕНЫ В ПЕРИОД БЕРЕМЕННОСТИ</dc:title>
  <dc:subject/>
  <dc:creator>Law-Divorce.org</dc:creator>
  <cp:keywords/>
  <dc:description>generated by python-docx</dc:description>
  <cp:lastModifiedBy>Law-Divorce.org</cp:lastModifiedBy>
  <cp:revision>1</cp:revision>
  <dcterms:created xsi:type="dcterms:W3CDTF">2013-12-23T23:15:00Z</dcterms:created>
  <dcterms:modified xsi:type="dcterms:W3CDTF">2013-12-23T23:15:00Z</dcterms:modified>
  <cp:category/>
</cp:coreProperties>
</file>