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ПИСЬМЕННОЕ СОГЛАСИЕ законных представителей на участие ребёнка в приватизации</w:t>
      </w:r>
    </w:p>
    <w:p>
      <w:pPr>
        <w:ind w:firstLine="283"/>
      </w:pPr>
      <w:r/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Мы, </w:t>
      </w:r>
      <w:r>
        <w:rPr>
          <w:i/>
          <w:color w:val="854D0E"/>
        </w:rPr>
        <w:t>Седов Максим Андреевич</w:t>
      </w:r>
      <w:r>
        <w:t xml:space="preserve">, дата рождения </w:t>
      </w:r>
      <w:r>
        <w:rPr>
          <w:i/>
          <w:color w:val="854D0E"/>
        </w:rPr>
        <w:t>12 марта 1982 года</w:t>
      </w:r>
      <w:r>
        <w:t xml:space="preserve">, паспорт </w:t>
      </w:r>
      <w:r>
        <w:rPr>
          <w:i/>
          <w:color w:val="854D0E"/>
        </w:rPr>
        <w:t>00 00 № 034141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апреля 2022 года</w:t>
      </w:r>
      <w:r>
        <w:t xml:space="preserve">, адрес </w:t>
      </w:r>
      <w:r>
        <w:rPr>
          <w:i/>
          <w:color w:val="854D0E"/>
        </w:rPr>
        <w:t>г. Москва, ул. Шипиловская, д. 25, корп. 1, кв. 94</w:t>
      </w:r>
      <w:r>
        <w:t xml:space="preserve">, и </w:t>
      </w:r>
      <w:r>
        <w:rPr>
          <w:i/>
          <w:color w:val="854D0E"/>
        </w:rPr>
        <w:t>Седова Ирина Павловна</w:t>
      </w:r>
      <w:r>
        <w:t xml:space="preserve">, дата рождения </w:t>
      </w:r>
      <w:r>
        <w:rPr>
          <w:i/>
          <w:color w:val="854D0E"/>
        </w:rPr>
        <w:t>15 июня 1985 года</w:t>
      </w:r>
      <w:r>
        <w:t xml:space="preserve">, паспорт </w:t>
      </w:r>
      <w:r>
        <w:rPr>
          <w:i/>
          <w:color w:val="854D0E"/>
        </w:rPr>
        <w:t>00 00 № 034142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июля 2025 года</w:t>
      </w:r>
      <w:r>
        <w:t xml:space="preserve">, адрес </w:t>
      </w:r>
      <w:r>
        <w:rPr>
          <w:i/>
          <w:color w:val="854D0E"/>
        </w:rPr>
        <w:t>г. Москва, ул. Шипиловская, д. 25, корп. 1, кв. 94</w:t>
      </w:r>
      <w:r>
        <w:t xml:space="preserve">, родители </w:t>
      </w:r>
      <w:r>
        <w:rPr>
          <w:i/>
          <w:color w:val="854D0E"/>
        </w:rPr>
        <w:t>Седова Кирилла Максимовича</w:t>
      </w:r>
      <w:r>
        <w:t xml:space="preserve">, дата рождения </w:t>
      </w:r>
      <w:r>
        <w:rPr>
          <w:i/>
          <w:color w:val="854D0E"/>
        </w:rPr>
        <w:t>15 апреля 2010 года</w:t>
      </w:r>
      <w:r>
        <w:t xml:space="preserve">, паспорт ребёнка </w:t>
      </w:r>
      <w:r>
        <w:rPr>
          <w:i/>
          <w:color w:val="854D0E"/>
        </w:rPr>
        <w:t>00 00 № 003414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мая 2024 года</w:t>
      </w:r>
      <w:r>
        <w:t xml:space="preserve">, даём письменное согласие на его личное участие в безвозмездной передаче квартиры по адресу </w:t>
      </w:r>
      <w:r>
        <w:rPr>
          <w:i/>
          <w:color w:val="854D0E"/>
        </w:rPr>
        <w:t>г. Москва, ул. Шипиловская, д. 25, корп. 1, кв. 94</w:t>
      </w:r>
      <w:r>
        <w:t xml:space="preserve">, площадь </w:t>
      </w:r>
      <w:r>
        <w:rPr>
          <w:i/>
          <w:color w:val="854D0E"/>
        </w:rPr>
        <w:t>60</w:t>
      </w:r>
      <w:r>
        <w:t xml:space="preserve"> кв. м, кадастровый номер </w:t>
      </w:r>
      <w:r>
        <w:rPr>
          <w:i/>
          <w:color w:val="854D0E"/>
        </w:rPr>
        <w:t>77:05:0000000:3414</w:t>
      </w:r>
      <w:r>
        <w:t>, в порядке приватизации.</w:t>
      </w:r>
    </w:p>
    <w:p>
      <w:pPr>
        <w:ind w:firstLine="283"/>
      </w:pPr>
      <w:r>
        <w:t xml:space="preserve">Ребёнок имеет сохраняющееся право пользования указанным жильём по договору социального найма № </w:t>
      </w:r>
      <w:r>
        <w:rPr>
          <w:i/>
          <w:color w:val="854D0E"/>
        </w:rPr>
        <w:t>СН-3414</w:t>
      </w:r>
      <w:r>
        <w:t xml:space="preserve"> от </w:t>
      </w:r>
      <w:r>
        <w:rPr>
          <w:i/>
          <w:color w:val="854D0E"/>
        </w:rPr>
        <w:t>15 июля 2008 года</w:t>
      </w:r>
      <w:r>
        <w:t xml:space="preserve">. В согласованном проекте участвуют оба родителя и их сын Кирилл; иных лиц, имеющих право участвовать, в выбранном составе нет; ребёнок приобретает </w:t>
      </w:r>
      <w:r>
        <w:rPr>
          <w:i/>
          <w:color w:val="854D0E"/>
        </w:rPr>
        <w:t>1/3</w:t>
      </w:r>
      <w:r>
        <w:t xml:space="preserve"> доли в праве собственности на квартиру. Согласие относится только к приобретению этой доли; оно не является отказом ребёнка от участия, согласием на уменьшение доли или распоряжением уже принадлежащим ему имуществом.</w:t>
      </w:r>
    </w:p>
    <w:p>
      <w:pPr>
        <w:ind w:firstLine="283"/>
      </w:pPr>
      <w:r>
        <w:t>Ребёнок, достигший четырнадцати лет и не приобретший полной дееспособности, сам выражает волю и подписывает относящиеся к его участию документы. Родители настоящим текстом не подписывают договор вместо него. Право участия, круг пользователей, размер долей и соблюдение местной процедуры проверяются по действительным документам. Если конкретный случай требует разрешения или согласия опеки, настоящее родительское согласие его не заменяет.</w:t>
      </w:r>
    </w:p>
    <w:p>
      <w:pPr>
        <w:ind w:firstLine="283"/>
      </w:pPr>
      <w:r>
        <w:t>Согласие представляется при оформлении конкретной квартиры. Способ оформления и комплект согласуются с уполномоченным органом; обязательная местная форма не имитируется.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Отец: ________________ / </w:t>
      </w:r>
      <w:r>
        <w:rPr>
          <w:i/>
          <w:color w:val="854D0E"/>
        </w:rPr>
        <w:t>Седов Максим Андреевич</w:t>
      </w:r>
      <w:r/>
    </w:p>
    <w:p>
      <w:pPr>
        <w:ind w:firstLine="283"/>
      </w:pPr>
      <w:r>
        <w:t xml:space="preserve">Мать: ________________ / </w:t>
      </w:r>
      <w:r>
        <w:rPr>
          <w:i/>
          <w:color w:val="854D0E"/>
        </w:rPr>
        <w:t>Седова Ирина Павловна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родителей на личное участие шестнадцатилетнего ребёнка в приватизации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