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 ОБ ИЗМЕНЕНИИ БРАЧНОГО ДОГОВОРА</w:t>
      </w:r>
    </w:p>
    <w:p>
      <w:pPr>
        <w:ind w:firstLine="283"/>
      </w:pPr>
      <w:r/>
      <w:r>
        <w:rPr>
          <w:i/>
          <w:color w:val="854D0E"/>
        </w:rPr>
        <w:t>Между мной, Ивановой Марией Сергеевной, и вами, Ивановым Алексеем Петровичем, заключён брачный договор от 15 июня 2020 г. Нотариальное удостоверение подтверждается документом с реестровым номером 77/000-н/77-2020-000.</w:t>
      </w:r>
      <w:r/>
    </w:p>
    <w:p>
      <w:pPr>
        <w:ind w:firstLine="283"/>
      </w:pPr>
      <w:r/>
      <w:r>
        <w:rPr>
          <w:i/>
          <w:color w:val="854D0E"/>
        </w:rPr>
        <w:t>Предлагаю изменить пункт 5.1 брачного договора. Действующая редакция: «Общие расходы семьи супруги несут в равных долях». Предлагаемая редакция: «Общие расходы семьи супруги несут соразмерно фактически полученным ими за соответствующий месяц доходам; сведения о доходах и расчёт долей согласуются сторонами ежемесячно до 10 числа следующего месяца».</w:t>
      </w:r>
      <w:r/>
    </w:p>
    <w:p>
      <w:pPr>
        <w:ind w:firstLine="283"/>
      </w:pPr>
      <w:r/>
      <w:r>
        <w:rPr>
          <w:i/>
          <w:color w:val="854D0E"/>
        </w:rPr>
        <w:t>Основание предложения: с августа 2026 г. мой доход уменьшился вследствие перехода на неполное рабочее время, поэтому предлагаю согласовать иной порядок распределения расходов.</w:t>
      </w:r>
      <w:r/>
    </w:p>
    <w:p>
      <w:pPr>
        <w:keepNext/>
        <w:ind w:firstLine="283"/>
      </w:pPr>
      <w:r>
        <w:t xml:space="preserve">Предлагаю согласовать изменение и оформить его в нотариальной форме. Прошу сообщить о согласии или отказе не позднее </w:t>
      </w:r>
      <w:r>
        <w:rPr>
          <w:i/>
          <w:color w:val="854D0E"/>
        </w:rPr>
        <w:t>3 ноября 2026 года</w:t>
      </w:r>
      <w:r>
        <w:t xml:space="preserve">. Ответ прошу направить по адресу: </w:t>
      </w:r>
      <w:r>
        <w:rPr>
          <w:i/>
          <w:color w:val="854D0E"/>
        </w:rPr>
        <w:t>г. Москва, Ореховый бульвар, д. 10, корп. 1, кв. 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 изменении брачного договора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